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A16EE" w14:textId="77777777" w:rsidR="00797627" w:rsidRPr="00A94FC6" w:rsidRDefault="00797627" w:rsidP="00797627">
      <w:pPr>
        <w:pStyle w:val="2"/>
        <w:jc w:val="center"/>
        <w:rPr>
          <w:rFonts w:ascii="Times New Roman" w:hAnsi="Times New Roman" w:cs="Times New Roman"/>
          <w:b/>
          <w:color w:val="auto"/>
          <w:sz w:val="24"/>
          <w:szCs w:val="24"/>
        </w:rPr>
      </w:pPr>
      <w:bookmarkStart w:id="0" w:name="_Toc112679856"/>
      <w:r w:rsidRPr="00A94FC6">
        <w:rPr>
          <w:rFonts w:ascii="Times New Roman" w:hAnsi="Times New Roman" w:cs="Times New Roman"/>
          <w:b/>
          <w:color w:val="auto"/>
          <w:sz w:val="24"/>
          <w:szCs w:val="24"/>
        </w:rPr>
        <w:t>Особенности оценки по отдельным предметам</w:t>
      </w:r>
      <w:bookmarkEnd w:id="0"/>
    </w:p>
    <w:p w14:paraId="71AE7B2E" w14:textId="77777777" w:rsidR="00797627" w:rsidRDefault="00797627" w:rsidP="00797627">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DB881EE" w14:textId="77777777" w:rsidR="00797627" w:rsidRPr="00A94FC6" w:rsidRDefault="00797627" w:rsidP="00797627">
      <w:pPr>
        <w:spacing w:line="276" w:lineRule="auto"/>
        <w:ind w:firstLine="567"/>
        <w:jc w:val="center"/>
        <w:rPr>
          <w:rFonts w:cs="Times New Roman"/>
          <w:b/>
          <w:bCs/>
          <w:sz w:val="24"/>
          <w:szCs w:val="24"/>
        </w:rPr>
      </w:pPr>
      <w:bookmarkStart w:id="1" w:name="_GoBack"/>
      <w:r w:rsidRPr="00A94FC6">
        <w:rPr>
          <w:rFonts w:cs="Times New Roman"/>
          <w:b/>
          <w:bCs/>
          <w:sz w:val="24"/>
          <w:szCs w:val="24"/>
        </w:rPr>
        <w:t>Литература, родная литература</w:t>
      </w:r>
    </w:p>
    <w:bookmarkEnd w:id="1"/>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A94FC6">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A94FC6">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A94FC6">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A94FC6">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A94FC6">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A94FC6">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A94FC6">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A94FC6">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A94FC6">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A94FC6">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A94FC6">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A94FC6">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A94FC6">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A94FC6">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A94FC6">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A94FC6">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A94FC6">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A94FC6">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A94FC6">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A94FC6">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A94FC6">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A94FC6">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B0A6872" w14:textId="77777777" w:rsidR="00797627" w:rsidRDefault="00797627" w:rsidP="00A94FC6">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A94FC6">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lastRenderedPageBreak/>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Устный опрос является одним </w:t>
      </w:r>
      <w:proofErr w:type="gramStart"/>
      <w:r w:rsidRPr="006962BC">
        <w:rPr>
          <w:rFonts w:cs="Times New Roman"/>
          <w:sz w:val="24"/>
          <w:szCs w:val="24"/>
        </w:rPr>
        <w:t>из основных способов учета знаний учета</w:t>
      </w:r>
      <w:proofErr w:type="gramEnd"/>
      <w:r w:rsidRPr="006962BC">
        <w:rPr>
          <w:rFonts w:cs="Times New Roman"/>
          <w:sz w:val="24"/>
          <w:szCs w:val="24"/>
        </w:rPr>
        <w:t xml:space="preserve">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A94FC6">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A94FC6">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A94FC6">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A94FC6">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A94FC6">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6962BC">
        <w:rPr>
          <w:rFonts w:cs="Times New Roman"/>
          <w:sz w:val="24"/>
          <w:szCs w:val="24"/>
        </w:rPr>
        <w:t>например</w:t>
      </w:r>
      <w:proofErr w:type="gramEnd"/>
      <w:r w:rsidRPr="006962BC">
        <w:rPr>
          <w:rFonts w:cs="Times New Roman"/>
          <w:sz w:val="24"/>
          <w:szCs w:val="24"/>
        </w:rPr>
        <w:t>: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lastRenderedPageBreak/>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A94FC6">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A94FC6">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lastRenderedPageBreak/>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w:t>
      </w:r>
      <w:r w:rsidRPr="006962BC">
        <w:rPr>
          <w:rFonts w:cs="Times New Roman"/>
          <w:sz w:val="24"/>
          <w:szCs w:val="24"/>
        </w:rPr>
        <w:lastRenderedPageBreak/>
        <w:t xml:space="preserve">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w:t>
      </w:r>
      <w:proofErr w:type="gramStart"/>
      <w:r w:rsidRPr="006962BC">
        <w:rPr>
          <w:rFonts w:cs="Times New Roman"/>
          <w:sz w:val="24"/>
          <w:szCs w:val="24"/>
        </w:rPr>
        <w:t>знания</w:t>
      </w:r>
      <w:proofErr w:type="gramEnd"/>
      <w:r w:rsidRPr="006962BC">
        <w:rPr>
          <w:rFonts w:cs="Times New Roman"/>
          <w:sz w:val="24"/>
          <w:szCs w:val="24"/>
        </w:rPr>
        <w:t xml:space="preserve">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A94FC6">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A94FC6">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A94FC6">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A94FC6">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A94FC6">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A94FC6">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A94FC6">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proofErr w:type="gramStart"/>
            <w:r w:rsidRPr="006962BC">
              <w:rPr>
                <w:rFonts w:cs="Times New Roman"/>
                <w:sz w:val="24"/>
                <w:szCs w:val="24"/>
              </w:rPr>
              <w:t>пунк</w:t>
            </w:r>
            <w:proofErr w:type="spellEnd"/>
            <w:r w:rsidRPr="006962BC">
              <w:rPr>
                <w:rFonts w:cs="Times New Roman"/>
                <w:sz w:val="24"/>
                <w:szCs w:val="24"/>
              </w:rPr>
              <w:t>.,</w:t>
            </w:r>
            <w:proofErr w:type="gram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proofErr w:type="gramStart"/>
            <w:r w:rsidRPr="006962BC">
              <w:rPr>
                <w:rFonts w:cs="Times New Roman"/>
                <w:sz w:val="24"/>
                <w:szCs w:val="24"/>
              </w:rPr>
              <w:t>пунк</w:t>
            </w:r>
            <w:proofErr w:type="spellEnd"/>
            <w:r w:rsidRPr="006962BC">
              <w:rPr>
                <w:rFonts w:cs="Times New Roman"/>
                <w:sz w:val="24"/>
                <w:szCs w:val="24"/>
              </w:rPr>
              <w:t>.,</w:t>
            </w:r>
            <w:proofErr w:type="gram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r>
              <w:rPr>
                <w:rFonts w:cs="Times New Roman"/>
                <w:sz w:val="24"/>
                <w:szCs w:val="24"/>
              </w:rPr>
              <w:t xml:space="preserve"> </w:t>
            </w:r>
            <w:r w:rsidRPr="006962BC">
              <w:rPr>
                <w:rFonts w:cs="Times New Roman"/>
                <w:sz w:val="24"/>
                <w:szCs w:val="24"/>
              </w:rPr>
              <w:t xml:space="preserve">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proofErr w:type="gramStart"/>
            <w:r w:rsidRPr="006962BC">
              <w:rPr>
                <w:rFonts w:cs="Times New Roman"/>
                <w:sz w:val="24"/>
                <w:szCs w:val="24"/>
              </w:rPr>
              <w:t>пунк</w:t>
            </w:r>
            <w:proofErr w:type="spellEnd"/>
            <w:r w:rsidRPr="006962BC">
              <w:rPr>
                <w:rFonts w:cs="Times New Roman"/>
                <w:sz w:val="24"/>
                <w:szCs w:val="24"/>
              </w:rPr>
              <w:t>.,</w:t>
            </w:r>
            <w:proofErr w:type="gramEnd"/>
            <w:r w:rsidRPr="006962BC">
              <w:rPr>
                <w:rFonts w:cs="Times New Roman"/>
                <w:sz w:val="24"/>
                <w:szCs w:val="24"/>
              </w:rPr>
              <w:t xml:space="preserve"> или 6 </w:t>
            </w:r>
            <w:proofErr w:type="spellStart"/>
            <w:r w:rsidRPr="006962BC">
              <w:rPr>
                <w:rFonts w:cs="Times New Roman"/>
                <w:sz w:val="24"/>
                <w:szCs w:val="24"/>
              </w:rPr>
              <w:t>орф</w:t>
            </w:r>
            <w:proofErr w:type="spell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Если объем сочинения в полтора – два </w:t>
      </w:r>
      <w:proofErr w:type="gramStart"/>
      <w:r w:rsidRPr="006962BC">
        <w:rPr>
          <w:rFonts w:cs="Times New Roman"/>
          <w:sz w:val="24"/>
          <w:szCs w:val="24"/>
        </w:rPr>
        <w:t>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A94FC6">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A94FC6">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A94FC6">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A94FC6">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lastRenderedPageBreak/>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A94FC6">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6962BC">
        <w:rPr>
          <w:rFonts w:cs="Times New Roman"/>
          <w:sz w:val="24"/>
          <w:szCs w:val="24"/>
        </w:rPr>
        <w:t>например</w:t>
      </w:r>
      <w:proofErr w:type="gramEnd"/>
      <w:r w:rsidRPr="006962BC">
        <w:rPr>
          <w:rFonts w:cs="Times New Roman"/>
          <w:sz w:val="24"/>
          <w:szCs w:val="24"/>
        </w:rPr>
        <w:t>: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 xml:space="preserve">нарушение видовременной соотнесенности глагольных форм, </w:t>
      </w:r>
      <w:proofErr w:type="gramStart"/>
      <w:r w:rsidRPr="006962BC">
        <w:rPr>
          <w:rFonts w:cs="Times New Roman"/>
          <w:sz w:val="24"/>
          <w:szCs w:val="24"/>
        </w:rPr>
        <w:t>например</w:t>
      </w:r>
      <w:proofErr w:type="gramEnd"/>
      <w:r w:rsidRPr="006962BC">
        <w:rPr>
          <w:rFonts w:cs="Times New Roman"/>
          <w:sz w:val="24"/>
          <w:szCs w:val="24"/>
        </w:rPr>
        <w:t>: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а) Ошибки в структуре словосочетаний, в согласовании и управлении, </w:t>
      </w:r>
      <w:proofErr w:type="gramStart"/>
      <w:r w:rsidRPr="006962BC">
        <w:rPr>
          <w:rFonts w:cs="Times New Roman"/>
          <w:sz w:val="24"/>
          <w:szCs w:val="24"/>
        </w:rPr>
        <w:t>например</w:t>
      </w:r>
      <w:proofErr w:type="gramEnd"/>
      <w:r w:rsidRPr="006962BC">
        <w:rPr>
          <w:rFonts w:cs="Times New Roman"/>
          <w:sz w:val="24"/>
          <w:szCs w:val="24"/>
        </w:rPr>
        <w:t>: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нарушение связи между подлежащим и сказуемым, </w:t>
      </w:r>
      <w:proofErr w:type="gramStart"/>
      <w:r w:rsidRPr="00945A14">
        <w:rPr>
          <w:rFonts w:cs="Times New Roman"/>
          <w:sz w:val="24"/>
          <w:szCs w:val="24"/>
        </w:rPr>
        <w:t>например</w:t>
      </w:r>
      <w:proofErr w:type="gramEnd"/>
      <w:r w:rsidRPr="00945A14">
        <w:rPr>
          <w:rFonts w:cs="Times New Roman"/>
          <w:sz w:val="24"/>
          <w:szCs w:val="24"/>
        </w:rPr>
        <w:t>: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нарушение границы предложения, </w:t>
      </w:r>
      <w:proofErr w:type="gramStart"/>
      <w:r w:rsidRPr="00945A14">
        <w:rPr>
          <w:rFonts w:cs="Times New Roman"/>
          <w:sz w:val="24"/>
          <w:szCs w:val="24"/>
        </w:rPr>
        <w:t>например</w:t>
      </w:r>
      <w:proofErr w:type="gramEnd"/>
      <w:r w:rsidRPr="00945A14">
        <w:rPr>
          <w:rFonts w:cs="Times New Roman"/>
          <w:sz w:val="24"/>
          <w:szCs w:val="24"/>
        </w:rPr>
        <w:t>: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w:t>
      </w:r>
      <w:proofErr w:type="gramStart"/>
      <w:r w:rsidRPr="00945A14">
        <w:rPr>
          <w:rFonts w:cs="Times New Roman"/>
          <w:sz w:val="24"/>
          <w:szCs w:val="24"/>
        </w:rPr>
        <w:t>например</w:t>
      </w:r>
      <w:proofErr w:type="gramEnd"/>
      <w:r w:rsidRPr="00945A14">
        <w:rPr>
          <w:rFonts w:cs="Times New Roman"/>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ошибки в предложениях с причастными и деепричастными оборотами, </w:t>
      </w:r>
      <w:proofErr w:type="gramStart"/>
      <w:r w:rsidRPr="00945A14">
        <w:rPr>
          <w:rFonts w:cs="Times New Roman"/>
          <w:sz w:val="24"/>
          <w:szCs w:val="24"/>
        </w:rPr>
        <w:t>например</w:t>
      </w:r>
      <w:proofErr w:type="gramEnd"/>
      <w:r w:rsidRPr="00945A14">
        <w:rPr>
          <w:rFonts w:cs="Times New Roman"/>
          <w:sz w:val="24"/>
          <w:szCs w:val="24"/>
        </w:rPr>
        <w:t>;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местоименное дублирование одного из членов предложения, чаще подлежащего, </w:t>
      </w:r>
      <w:proofErr w:type="gramStart"/>
      <w:r w:rsidRPr="00945A14">
        <w:rPr>
          <w:rFonts w:cs="Times New Roman"/>
          <w:sz w:val="24"/>
          <w:szCs w:val="24"/>
        </w:rPr>
        <w:t>например</w:t>
      </w:r>
      <w:proofErr w:type="gramEnd"/>
      <w:r w:rsidRPr="00945A14">
        <w:rPr>
          <w:rFonts w:cs="Times New Roman"/>
          <w:sz w:val="24"/>
          <w:szCs w:val="24"/>
        </w:rPr>
        <w:t>: Кусты, они покрывали берег реки;</w:t>
      </w:r>
      <w:r>
        <w:rPr>
          <w:rFonts w:cs="Times New Roman"/>
          <w:sz w:val="24"/>
          <w:szCs w:val="24"/>
        </w:rPr>
        <w:t xml:space="preserve"> </w:t>
      </w:r>
    </w:p>
    <w:p w14:paraId="08461BC6" w14:textId="77777777" w:rsidR="00797627" w:rsidRPr="00945A14" w:rsidRDefault="00797627" w:rsidP="00A94FC6">
      <w:pPr>
        <w:pStyle w:val="aa"/>
        <w:numPr>
          <w:ilvl w:val="0"/>
          <w:numId w:val="13"/>
        </w:numPr>
        <w:spacing w:line="276" w:lineRule="auto"/>
        <w:rPr>
          <w:rFonts w:cs="Times New Roman"/>
          <w:sz w:val="24"/>
          <w:szCs w:val="24"/>
        </w:rPr>
      </w:pPr>
      <w:r w:rsidRPr="00945A14">
        <w:rPr>
          <w:rFonts w:cs="Times New Roman"/>
          <w:sz w:val="24"/>
          <w:szCs w:val="24"/>
        </w:rPr>
        <w:t xml:space="preserve">пропуски необходимых слов, </w:t>
      </w:r>
      <w:proofErr w:type="gramStart"/>
      <w:r w:rsidRPr="00945A14">
        <w:rPr>
          <w:rFonts w:cs="Times New Roman"/>
          <w:sz w:val="24"/>
          <w:szCs w:val="24"/>
        </w:rPr>
        <w:t>например</w:t>
      </w:r>
      <w:proofErr w:type="gramEnd"/>
      <w:r w:rsidRPr="00945A14">
        <w:rPr>
          <w:rFonts w:cs="Times New Roman"/>
          <w:sz w:val="24"/>
          <w:szCs w:val="24"/>
        </w:rPr>
        <w:t>: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A94FC6">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w:t>
      </w:r>
      <w:proofErr w:type="gramStart"/>
      <w:r w:rsidRPr="00945A14">
        <w:rPr>
          <w:rFonts w:cs="Times New Roman"/>
          <w:sz w:val="24"/>
          <w:szCs w:val="24"/>
        </w:rPr>
        <w:t>например</w:t>
      </w:r>
      <w:proofErr w:type="gramEnd"/>
      <w:r w:rsidRPr="00945A14">
        <w:rPr>
          <w:rFonts w:cs="Times New Roman"/>
          <w:sz w:val="24"/>
          <w:szCs w:val="24"/>
        </w:rPr>
        <w:t>: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A94FC6">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w:t>
      </w:r>
      <w:proofErr w:type="gramStart"/>
      <w:r w:rsidRPr="00945A14">
        <w:rPr>
          <w:rFonts w:cs="Times New Roman"/>
          <w:sz w:val="24"/>
          <w:szCs w:val="24"/>
        </w:rPr>
        <w:t>например</w:t>
      </w:r>
      <w:proofErr w:type="gramEnd"/>
      <w:r w:rsidRPr="00945A14">
        <w:rPr>
          <w:rFonts w:cs="Times New Roman"/>
          <w:sz w:val="24"/>
          <w:szCs w:val="24"/>
        </w:rPr>
        <w:t>: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w:t>
      </w:r>
      <w:proofErr w:type="gramStart"/>
      <w:r w:rsidRPr="006962BC">
        <w:rPr>
          <w:rFonts w:cs="Times New Roman"/>
          <w:sz w:val="24"/>
          <w:szCs w:val="24"/>
        </w:rPr>
        <w:t>например</w:t>
      </w:r>
      <w:proofErr w:type="gramEnd"/>
      <w:r w:rsidRPr="006962BC">
        <w:rPr>
          <w:rFonts w:cs="Times New Roman"/>
          <w:sz w:val="24"/>
          <w:szCs w:val="24"/>
        </w:rPr>
        <w:t xml:space="preserve">: </w:t>
      </w:r>
    </w:p>
    <w:p w14:paraId="7FB4D98F" w14:textId="77777777" w:rsidR="00797627" w:rsidRPr="00945A14" w:rsidRDefault="00797627" w:rsidP="00A94FC6">
      <w:pPr>
        <w:pStyle w:val="aa"/>
        <w:numPr>
          <w:ilvl w:val="0"/>
          <w:numId w:val="15"/>
        </w:numPr>
        <w:spacing w:line="276" w:lineRule="auto"/>
        <w:rPr>
          <w:rFonts w:cs="Times New Roman"/>
          <w:sz w:val="24"/>
          <w:szCs w:val="24"/>
        </w:rPr>
      </w:pPr>
      <w:r w:rsidRPr="00945A14">
        <w:rPr>
          <w:rFonts w:cs="Times New Roman"/>
          <w:sz w:val="24"/>
          <w:szCs w:val="24"/>
        </w:rPr>
        <w:t>терпеть не могу сидеть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w:t>
      </w:r>
      <w:r w:rsidRPr="006962BC">
        <w:rPr>
          <w:rFonts w:cs="Times New Roman"/>
          <w:sz w:val="24"/>
          <w:szCs w:val="24"/>
        </w:rPr>
        <w:lastRenderedPageBreak/>
        <w:t>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6962BC">
        <w:rPr>
          <w:rFonts w:cs="Times New Roman"/>
          <w:sz w:val="24"/>
          <w:szCs w:val="24"/>
        </w:rPr>
        <w:t>отсутствуют.Обучающийся</w:t>
      </w:r>
      <w:proofErr w:type="spell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«5»</w:t>
      </w:r>
      <w:r w:rsidRPr="006962BC">
        <w:rPr>
          <w:rFonts w:cs="Times New Roman"/>
          <w:sz w:val="24"/>
          <w:szCs w:val="24"/>
        </w:rPr>
        <w:t xml:space="preserve"> ставится в том случае, если общение осуществилось, </w:t>
      </w:r>
      <w:proofErr w:type="gramStart"/>
      <w:r w:rsidRPr="006962BC">
        <w:rPr>
          <w:rFonts w:cs="Times New Roman"/>
          <w:sz w:val="24"/>
          <w:szCs w:val="24"/>
        </w:rPr>
        <w:t>высказывания</w:t>
      </w:r>
      <w:proofErr w:type="gramEnd"/>
      <w:r w:rsidRPr="006962BC">
        <w:rPr>
          <w:rFonts w:cs="Times New Roman"/>
          <w:sz w:val="24"/>
          <w:szCs w:val="24"/>
        </w:rPr>
        <w:t xml:space="preserve">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w:t>
      </w:r>
      <w:proofErr w:type="gramStart"/>
      <w:r w:rsidRPr="006962BC">
        <w:rPr>
          <w:rFonts w:cs="Times New Roman"/>
          <w:sz w:val="24"/>
          <w:szCs w:val="24"/>
        </w:rPr>
        <w:t>высказывания</w:t>
      </w:r>
      <w:proofErr w:type="gramEnd"/>
      <w:r w:rsidRPr="006962BC">
        <w:rPr>
          <w:rFonts w:cs="Times New Roman"/>
          <w:sz w:val="24"/>
          <w:szCs w:val="24"/>
        </w:rPr>
        <w:t xml:space="preserve">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w:t>
      </w:r>
      <w:proofErr w:type="gramStart"/>
      <w:r w:rsidRPr="006962BC">
        <w:rPr>
          <w:rFonts w:cs="Times New Roman"/>
          <w:sz w:val="24"/>
          <w:szCs w:val="24"/>
        </w:rPr>
        <w:t>высказывания</w:t>
      </w:r>
      <w:proofErr w:type="gramEnd"/>
      <w:r w:rsidRPr="006962BC">
        <w:rPr>
          <w:rFonts w:cs="Times New Roman"/>
          <w:sz w:val="24"/>
          <w:szCs w:val="24"/>
        </w:rPr>
        <w:t xml:space="preserve">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A94FC6">
      <w:pPr>
        <w:pStyle w:val="aa"/>
        <w:numPr>
          <w:ilvl w:val="0"/>
          <w:numId w:val="15"/>
        </w:numPr>
        <w:spacing w:line="276" w:lineRule="auto"/>
        <w:rPr>
          <w:rFonts w:cs="Times New Roman"/>
          <w:sz w:val="24"/>
          <w:szCs w:val="24"/>
        </w:rPr>
      </w:pPr>
      <w:r w:rsidRPr="001F27E4">
        <w:rPr>
          <w:rFonts w:cs="Times New Roman"/>
          <w:sz w:val="24"/>
          <w:szCs w:val="24"/>
        </w:rPr>
        <w:lastRenderedPageBreak/>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A94FC6">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A94FC6">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A94FC6">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A94FC6">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и устойчивость используемых при отработке умений и </w:t>
      </w:r>
      <w:proofErr w:type="gramStart"/>
      <w:r w:rsidRPr="001F27E4">
        <w:rPr>
          <w:rFonts w:cs="Times New Roman"/>
          <w:sz w:val="24"/>
          <w:szCs w:val="24"/>
        </w:rPr>
        <w:t xml:space="preserve">навыков; </w:t>
      </w:r>
      <w:r w:rsidRPr="001F27E4">
        <w:rPr>
          <w:rFonts w:cs="Times New Roman"/>
          <w:sz w:val="24"/>
          <w:szCs w:val="24"/>
        </w:rPr>
        <w:t> отвечал</w:t>
      </w:r>
      <w:proofErr w:type="gramEnd"/>
      <w:r w:rsidRPr="001F27E4">
        <w:rPr>
          <w:rFonts w:cs="Times New Roman"/>
          <w:sz w:val="24"/>
          <w:szCs w:val="24"/>
        </w:rPr>
        <w:t xml:space="preserve">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A94FC6">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A94FC6">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A94FC6">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A94FC6">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A94FC6">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A94FC6">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A94FC6">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A94FC6">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A94FC6">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A94FC6">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A94FC6">
      <w:pPr>
        <w:pStyle w:val="aa"/>
        <w:numPr>
          <w:ilvl w:val="0"/>
          <w:numId w:val="19"/>
        </w:numPr>
        <w:spacing w:line="276" w:lineRule="auto"/>
        <w:rPr>
          <w:rFonts w:cs="Times New Roman"/>
          <w:sz w:val="24"/>
          <w:szCs w:val="24"/>
        </w:rPr>
      </w:pPr>
      <w:r w:rsidRPr="001F27E4">
        <w:rPr>
          <w:rFonts w:cs="Times New Roman"/>
          <w:sz w:val="24"/>
          <w:szCs w:val="24"/>
        </w:rPr>
        <w:lastRenderedPageBreak/>
        <w:t xml:space="preserve">работа выполнена полностью; </w:t>
      </w:r>
    </w:p>
    <w:p w14:paraId="3392E06A" w14:textId="77777777" w:rsidR="00797627" w:rsidRPr="001F27E4" w:rsidRDefault="00797627" w:rsidP="00A94FC6">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A94FC6">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A94FC6">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A94FC6">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A94FC6">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A94FC6">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A94FC6">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w:t>
      </w:r>
      <w:r w:rsidRPr="006962BC">
        <w:rPr>
          <w:rFonts w:cs="Times New Roman"/>
          <w:sz w:val="24"/>
          <w:szCs w:val="24"/>
        </w:rPr>
        <w:lastRenderedPageBreak/>
        <w:t>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 xml:space="preserve">продемонстрировал усвоение ранее изученных сопутствующих вопросов,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A94FC6">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A94FC6">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A94FC6">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A94FC6">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A94FC6">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A94FC6">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A94FC6">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A94FC6">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A94FC6">
      <w:pPr>
        <w:pStyle w:val="aa"/>
        <w:numPr>
          <w:ilvl w:val="0"/>
          <w:numId w:val="23"/>
        </w:numPr>
        <w:spacing w:line="276" w:lineRule="auto"/>
        <w:rPr>
          <w:rFonts w:cs="Times New Roman"/>
          <w:sz w:val="24"/>
          <w:szCs w:val="24"/>
        </w:rPr>
      </w:pPr>
      <w:r w:rsidRPr="00E9186D">
        <w:rPr>
          <w:rFonts w:cs="Times New Roman"/>
          <w:sz w:val="24"/>
          <w:szCs w:val="24"/>
        </w:rPr>
        <w:t xml:space="preserve">при знании теоретического материала выявлена недостаточная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A94FC6">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A94FC6">
      <w:pPr>
        <w:pStyle w:val="aa"/>
        <w:numPr>
          <w:ilvl w:val="0"/>
          <w:numId w:val="24"/>
        </w:numPr>
        <w:spacing w:line="276"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A94FC6">
      <w:pPr>
        <w:pStyle w:val="aa"/>
        <w:numPr>
          <w:ilvl w:val="0"/>
          <w:numId w:val="24"/>
        </w:numPr>
        <w:spacing w:line="276" w:lineRule="auto"/>
        <w:rPr>
          <w:rFonts w:cs="Times New Roman"/>
          <w:sz w:val="24"/>
          <w:szCs w:val="24"/>
        </w:rPr>
      </w:pPr>
      <w:r w:rsidRPr="00E9186D">
        <w:rPr>
          <w:rFonts w:cs="Times New Roman"/>
          <w:sz w:val="24"/>
          <w:szCs w:val="24"/>
        </w:rPr>
        <w:lastRenderedPageBreak/>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A94FC6">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A94FC6">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A94FC6">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A94FC6">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A94FC6">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A94FC6">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A94FC6">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A94FC6">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A94FC6">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A94FC6">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A94FC6">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A94FC6">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A94FC6">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A94FC6">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A94FC6">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A94FC6">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A94FC6">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A94FC6">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A94FC6">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A94FC6">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A94FC6">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A94FC6">
      <w:pPr>
        <w:pStyle w:val="aa"/>
        <w:numPr>
          <w:ilvl w:val="0"/>
          <w:numId w:val="30"/>
        </w:numPr>
        <w:spacing w:line="276" w:lineRule="auto"/>
        <w:rPr>
          <w:rFonts w:cs="Times New Roman"/>
          <w:sz w:val="24"/>
          <w:szCs w:val="24"/>
        </w:rPr>
      </w:pPr>
      <w:r w:rsidRPr="00E9186D">
        <w:rPr>
          <w:rFonts w:cs="Times New Roman"/>
          <w:sz w:val="24"/>
          <w:szCs w:val="24"/>
        </w:rPr>
        <w:lastRenderedPageBreak/>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 xml:space="preserve">Показывает недостаточную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A94FC6">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A94FC6">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A94FC6">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A94FC6">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lastRenderedPageBreak/>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lastRenderedPageBreak/>
        <w:t xml:space="preserve">Показывает недостаточную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A94FC6">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A94FC6">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A94FC6">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A94FC6">
      <w:pPr>
        <w:pStyle w:val="aa"/>
        <w:numPr>
          <w:ilvl w:val="0"/>
          <w:numId w:val="38"/>
        </w:numPr>
        <w:spacing w:line="276"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A94FC6">
      <w:pPr>
        <w:pStyle w:val="aa"/>
        <w:numPr>
          <w:ilvl w:val="0"/>
          <w:numId w:val="39"/>
        </w:numPr>
        <w:spacing w:line="276" w:lineRule="auto"/>
        <w:rPr>
          <w:rFonts w:cs="Times New Roman"/>
          <w:sz w:val="24"/>
          <w:szCs w:val="24"/>
        </w:rPr>
      </w:pPr>
      <w:r w:rsidRPr="00813CAC">
        <w:rPr>
          <w:rFonts w:cs="Times New Roman"/>
          <w:sz w:val="24"/>
          <w:szCs w:val="24"/>
        </w:rPr>
        <w:lastRenderedPageBreak/>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A94FC6">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A94FC6">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A94FC6">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A94FC6">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A94FC6">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A94FC6">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A94FC6">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A94FC6">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A94FC6">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A94FC6">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A94FC6">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2579EC61"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«3»:</w:t>
      </w:r>
      <w:r>
        <w:rPr>
          <w:rFonts w:cs="Times New Roman"/>
          <w:b/>
          <w:bCs/>
          <w:sz w:val="24"/>
          <w:szCs w:val="24"/>
        </w:rPr>
        <w:t xml:space="preserve"> </w:t>
      </w:r>
    </w:p>
    <w:p w14:paraId="089584E9"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A94FC6">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 xml:space="preserve">продемонстрировал усвоение ранее изученных сопутствующих вопросов,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A94FC6">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A94FC6">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A94FC6">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A94FC6">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A94FC6">
      <w:pPr>
        <w:pStyle w:val="aa"/>
        <w:numPr>
          <w:ilvl w:val="0"/>
          <w:numId w:val="44"/>
        </w:numPr>
        <w:spacing w:line="276"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A94FC6">
      <w:pPr>
        <w:pStyle w:val="aa"/>
        <w:numPr>
          <w:ilvl w:val="0"/>
          <w:numId w:val="45"/>
        </w:numPr>
        <w:spacing w:line="276" w:lineRule="auto"/>
        <w:rPr>
          <w:rFonts w:cs="Times New Roman"/>
          <w:sz w:val="24"/>
          <w:szCs w:val="24"/>
        </w:rPr>
      </w:pPr>
      <w:r w:rsidRPr="00A962BF">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w:t>
      </w:r>
      <w:r w:rsidRPr="00A962BF">
        <w:rPr>
          <w:rFonts w:cs="Times New Roman"/>
          <w:sz w:val="24"/>
          <w:szCs w:val="24"/>
        </w:rPr>
        <w:lastRenderedPageBreak/>
        <w:t>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A94FC6">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A94FC6">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A94FC6">
      <w:pPr>
        <w:pStyle w:val="aa"/>
        <w:numPr>
          <w:ilvl w:val="0"/>
          <w:numId w:val="45"/>
        </w:numPr>
        <w:spacing w:line="276" w:lineRule="auto"/>
        <w:rPr>
          <w:rFonts w:cs="Times New Roman"/>
          <w:sz w:val="24"/>
          <w:szCs w:val="24"/>
        </w:rPr>
      </w:pPr>
      <w:r w:rsidRPr="00A962BF">
        <w:rPr>
          <w:rFonts w:cs="Times New Roman"/>
          <w:sz w:val="24"/>
          <w:szCs w:val="24"/>
        </w:rPr>
        <w:t xml:space="preserve">при знании теоретического материала выявлена недостаточная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A94FC6">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A94FC6">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A94FC6">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A94FC6">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A94FC6">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A94FC6">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A94FC6">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A94FC6">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A94FC6">
      <w:pPr>
        <w:pStyle w:val="aa"/>
        <w:numPr>
          <w:ilvl w:val="0"/>
          <w:numId w:val="49"/>
        </w:numPr>
        <w:spacing w:line="276"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A94FC6">
      <w:pPr>
        <w:pStyle w:val="aa"/>
        <w:numPr>
          <w:ilvl w:val="0"/>
          <w:numId w:val="49"/>
        </w:numPr>
        <w:spacing w:line="276" w:lineRule="auto"/>
        <w:rPr>
          <w:rFonts w:cs="Times New Roman"/>
          <w:sz w:val="24"/>
          <w:szCs w:val="24"/>
        </w:rPr>
      </w:pPr>
      <w:r w:rsidRPr="00BA09A2">
        <w:rPr>
          <w:rFonts w:cs="Times New Roman"/>
          <w:sz w:val="24"/>
          <w:szCs w:val="24"/>
        </w:rPr>
        <w:lastRenderedPageBreak/>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A94FC6">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A94FC6">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A94FC6">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A94FC6">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A94FC6">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A94FC6">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A94FC6">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A94FC6">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A94FC6">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A94FC6">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A94FC6">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A94FC6">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A94FC6">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A94FC6">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14:paraId="198DA766" w14:textId="77777777" w:rsidR="00797627" w:rsidRPr="00084423" w:rsidRDefault="00797627" w:rsidP="00A94FC6">
      <w:pPr>
        <w:pStyle w:val="aa"/>
        <w:numPr>
          <w:ilvl w:val="0"/>
          <w:numId w:val="53"/>
        </w:numPr>
        <w:spacing w:line="276"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A94FC6">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A94FC6">
      <w:pPr>
        <w:pStyle w:val="aa"/>
        <w:numPr>
          <w:ilvl w:val="0"/>
          <w:numId w:val="53"/>
        </w:numPr>
        <w:spacing w:line="276" w:lineRule="auto"/>
        <w:rPr>
          <w:rFonts w:cs="Times New Roman"/>
          <w:sz w:val="24"/>
          <w:szCs w:val="24"/>
        </w:rPr>
      </w:pPr>
      <w:r w:rsidRPr="00084423">
        <w:rPr>
          <w:rFonts w:cs="Times New Roman"/>
          <w:sz w:val="24"/>
          <w:szCs w:val="24"/>
        </w:rPr>
        <w:lastRenderedPageBreak/>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A94FC6">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 xml:space="preserve">вопросов, </w:t>
      </w:r>
      <w:proofErr w:type="spellStart"/>
      <w:r w:rsidRPr="00084423">
        <w:rPr>
          <w:rFonts w:cs="Times New Roman"/>
          <w:sz w:val="24"/>
          <w:szCs w:val="24"/>
        </w:rPr>
        <w:t>сформированность</w:t>
      </w:r>
      <w:proofErr w:type="spellEnd"/>
      <w:r w:rsidRPr="00084423">
        <w:rPr>
          <w:rFonts w:cs="Times New Roman"/>
          <w:sz w:val="24"/>
          <w:szCs w:val="24"/>
        </w:rPr>
        <w:t xml:space="preserve">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A94FC6">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A94FC6">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A94FC6">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A94FC6">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A94FC6">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A94FC6">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A94FC6">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A94FC6">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A94FC6">
      <w:pPr>
        <w:pStyle w:val="aa"/>
        <w:numPr>
          <w:ilvl w:val="0"/>
          <w:numId w:val="55"/>
        </w:numPr>
        <w:spacing w:line="276" w:lineRule="auto"/>
        <w:rPr>
          <w:rFonts w:cs="Times New Roman"/>
          <w:sz w:val="24"/>
          <w:szCs w:val="24"/>
        </w:rPr>
      </w:pPr>
      <w:r w:rsidRPr="00504066">
        <w:rPr>
          <w:rFonts w:cs="Times New Roman"/>
          <w:sz w:val="24"/>
          <w:szCs w:val="24"/>
        </w:rPr>
        <w:t xml:space="preserve">при знании теоретического материала выявлена недостаточная </w:t>
      </w:r>
      <w:proofErr w:type="spellStart"/>
      <w:r w:rsidRPr="00504066">
        <w:rPr>
          <w:rFonts w:cs="Times New Roman"/>
          <w:sz w:val="24"/>
          <w:szCs w:val="24"/>
        </w:rPr>
        <w:t>сформированность</w:t>
      </w:r>
      <w:proofErr w:type="spellEnd"/>
      <w:r w:rsidRPr="00504066">
        <w:rPr>
          <w:rFonts w:cs="Times New Roman"/>
          <w:sz w:val="24"/>
          <w:szCs w:val="24"/>
        </w:rPr>
        <w:t xml:space="preserve">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A94FC6">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A94FC6">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A94FC6">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A94FC6">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A94FC6">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A94FC6">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A94FC6">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A94FC6">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A94FC6">
      <w:pPr>
        <w:pStyle w:val="aa"/>
        <w:numPr>
          <w:ilvl w:val="0"/>
          <w:numId w:val="58"/>
        </w:numPr>
        <w:spacing w:line="276" w:lineRule="auto"/>
        <w:rPr>
          <w:rFonts w:cs="Times New Roman"/>
          <w:sz w:val="24"/>
          <w:szCs w:val="24"/>
        </w:rPr>
      </w:pPr>
      <w:r w:rsidRPr="00504066">
        <w:rPr>
          <w:rFonts w:cs="Times New Roman"/>
          <w:sz w:val="24"/>
          <w:szCs w:val="24"/>
        </w:rPr>
        <w:lastRenderedPageBreak/>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A94FC6">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A94FC6">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 xml:space="preserve">Оценивание </w:t>
      </w:r>
      <w:proofErr w:type="gramStart"/>
      <w:r w:rsidRPr="000C0436">
        <w:rPr>
          <w:rFonts w:cs="Times New Roman"/>
          <w:i/>
          <w:iCs/>
          <w:sz w:val="24"/>
          <w:szCs w:val="24"/>
        </w:rPr>
        <w:t>тестовых работ</w:t>
      </w:r>
      <w:proofErr w:type="gramEnd"/>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A94FC6">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A94FC6">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A94FC6">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A94FC6">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не усвоил существенную часть учебного материала;</w:t>
      </w:r>
      <w:r>
        <w:rPr>
          <w:rFonts w:cs="Times New Roman"/>
          <w:sz w:val="24"/>
          <w:szCs w:val="24"/>
        </w:rPr>
        <w:t xml:space="preserve"> </w:t>
      </w:r>
    </w:p>
    <w:p w14:paraId="48344E80" w14:textId="77777777" w:rsidR="00797627" w:rsidRDefault="00797627" w:rsidP="00A94FC6">
      <w:pPr>
        <w:pStyle w:val="aa"/>
        <w:numPr>
          <w:ilvl w:val="0"/>
          <w:numId w:val="60"/>
        </w:numPr>
        <w:spacing w:line="276" w:lineRule="auto"/>
        <w:rPr>
          <w:rFonts w:cs="Times New Roman"/>
          <w:sz w:val="24"/>
          <w:szCs w:val="24"/>
        </w:rPr>
      </w:pPr>
      <w:r w:rsidRPr="000C0436">
        <w:rPr>
          <w:rFonts w:cs="Times New Roman"/>
          <w:sz w:val="24"/>
          <w:szCs w:val="24"/>
        </w:rPr>
        <w:lastRenderedPageBreak/>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A94FC6">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A94FC6">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A94FC6">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A94FC6">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A94FC6">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A94FC6">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A94FC6">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A94FC6">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A94FC6">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A94FC6">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A94FC6">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A94FC6">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A94FC6">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A94FC6">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A94FC6">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A94FC6">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A94FC6">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A94FC6">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Критерии оценки проекта:</w:t>
      </w:r>
    </w:p>
    <w:p w14:paraId="529257B9"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lastRenderedPageBreak/>
        <w:t>Оригинальность темы и идеи проекта.</w:t>
      </w:r>
      <w:r>
        <w:rPr>
          <w:rFonts w:cs="Times New Roman"/>
          <w:sz w:val="24"/>
          <w:szCs w:val="24"/>
        </w:rPr>
        <w:t xml:space="preserve"> </w:t>
      </w:r>
    </w:p>
    <w:p w14:paraId="533C2CB2"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A94FC6">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A94FC6">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A94FC6">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A94FC6">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A94FC6">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A94FC6">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A94FC6">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A94FC6">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A94FC6">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A94FC6">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 xml:space="preserve">Оценивание </w:t>
      </w:r>
      <w:proofErr w:type="gramStart"/>
      <w:r w:rsidRPr="00365950">
        <w:rPr>
          <w:rFonts w:cs="Times New Roman"/>
          <w:i/>
          <w:iCs/>
          <w:sz w:val="24"/>
          <w:szCs w:val="24"/>
        </w:rPr>
        <w:t>тестовых работ</w:t>
      </w:r>
      <w:proofErr w:type="gramEnd"/>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A94FC6">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A94FC6">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A94FC6">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A94FC6">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w:t>
      </w:r>
      <w:r w:rsidRPr="006962BC">
        <w:rPr>
          <w:rFonts w:cs="Times New Roman"/>
          <w:sz w:val="24"/>
          <w:szCs w:val="24"/>
        </w:rPr>
        <w:lastRenderedPageBreak/>
        <w:t>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w:t>
      </w:r>
      <w:r w:rsidRPr="006962BC">
        <w:rPr>
          <w:rFonts w:cs="Times New Roman"/>
          <w:sz w:val="24"/>
          <w:szCs w:val="24"/>
        </w:rPr>
        <w:lastRenderedPageBreak/>
        <w:t xml:space="preserve">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w:t>
            </w:r>
            <w:r w:rsidRPr="006962BC">
              <w:rPr>
                <w:rFonts w:cs="Times New Roman"/>
                <w:sz w:val="24"/>
                <w:szCs w:val="24"/>
              </w:rPr>
              <w:lastRenderedPageBreak/>
              <w:t xml:space="preserve">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Двигательное действие в основном выполнено </w:t>
            </w:r>
            <w:r w:rsidRPr="006962BC">
              <w:rPr>
                <w:rFonts w:cs="Times New Roman"/>
                <w:sz w:val="24"/>
                <w:szCs w:val="24"/>
              </w:rPr>
              <w:lastRenderedPageBreak/>
              <w:t xml:space="preserve">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w:t>
            </w:r>
            <w:r w:rsidRPr="006962BC">
              <w:rPr>
                <w:rFonts w:cs="Times New Roman"/>
                <w:sz w:val="24"/>
                <w:szCs w:val="24"/>
              </w:rPr>
              <w:lastRenderedPageBreak/>
              <w:t xml:space="preserve">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xml:space="preserve">- подбирать средства и инвентарь и применять их в конкретных </w:t>
            </w:r>
            <w:proofErr w:type="gramStart"/>
            <w:r w:rsidRPr="006962BC">
              <w:rPr>
                <w:rFonts w:cs="Times New Roman"/>
                <w:sz w:val="24"/>
                <w:szCs w:val="24"/>
              </w:rPr>
              <w:t>условиях;</w:t>
            </w:r>
            <w:r>
              <w:rPr>
                <w:rFonts w:cs="Times New Roman"/>
                <w:sz w:val="24"/>
                <w:szCs w:val="24"/>
              </w:rPr>
              <w:t xml:space="preserve"> </w:t>
            </w:r>
            <w:r w:rsidRPr="006962BC">
              <w:rPr>
                <w:rFonts w:cs="Times New Roman"/>
                <w:sz w:val="24"/>
                <w:szCs w:val="24"/>
              </w:rPr>
              <w:t xml:space="preserve"> -</w:t>
            </w:r>
            <w:proofErr w:type="gramEnd"/>
            <w:r w:rsidRPr="006962BC">
              <w:rPr>
                <w:rFonts w:cs="Times New Roman"/>
                <w:sz w:val="24"/>
                <w:szCs w:val="24"/>
              </w:rPr>
              <w:t xml:space="preserve">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 xml:space="preserve">Оценивание </w:t>
      </w:r>
      <w:proofErr w:type="gramStart"/>
      <w:r w:rsidRPr="004004CB">
        <w:rPr>
          <w:rFonts w:cs="Times New Roman"/>
          <w:i/>
          <w:iCs/>
          <w:sz w:val="24"/>
          <w:szCs w:val="24"/>
        </w:rPr>
        <w:t>тестовых работ</w:t>
      </w:r>
      <w:proofErr w:type="gramEnd"/>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A94FC6">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A94FC6">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A94FC6">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A94FC6">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A94FC6">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A94FC6">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A94FC6">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A94FC6">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A94FC6">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A94FC6">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w:t>
      </w:r>
      <w:proofErr w:type="gramStart"/>
      <w:r w:rsidRPr="006962BC">
        <w:rPr>
          <w:rFonts w:cs="Times New Roman"/>
          <w:sz w:val="24"/>
          <w:szCs w:val="24"/>
        </w:rPr>
        <w:t>тестовых работ</w:t>
      </w:r>
      <w:proofErr w:type="gramEnd"/>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A94FC6">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A94FC6">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 xml:space="preserve">Показывает недостаточную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A94FC6">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A94FC6">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4A66EB7F" w14:textId="77777777" w:rsidR="00797627" w:rsidRDefault="00797627" w:rsidP="00797627">
      <w:pPr>
        <w:spacing w:line="276" w:lineRule="auto"/>
        <w:ind w:right="6" w:firstLine="567"/>
        <w:rPr>
          <w:bCs/>
          <w:i/>
          <w:iCs/>
          <w:sz w:val="24"/>
          <w:szCs w:val="24"/>
        </w:rPr>
      </w:pPr>
    </w:p>
    <w:p w14:paraId="69655667" w14:textId="77777777" w:rsidR="00797627" w:rsidRDefault="00797627"/>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797627"/>
    <w:rsid w:val="00A9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15244</Words>
  <Characters>86895</Characters>
  <Application>Microsoft Office Word</Application>
  <DocSecurity>0</DocSecurity>
  <Lines>724</Lines>
  <Paragraphs>203</Paragraphs>
  <ScaleCrop>false</ScaleCrop>
  <Company/>
  <LinksUpToDate>false</LinksUpToDate>
  <CharactersWithSpaces>101936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Ольга</cp:lastModifiedBy>
  <cp:revision>2</cp:revision>
  <dcterms:created xsi:type="dcterms:W3CDTF">2023-04-24T07:13:00Z</dcterms:created>
  <dcterms:modified xsi:type="dcterms:W3CDTF">2023-11-08T09:52:00Z</dcterms:modified>
</cp:coreProperties>
</file>